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55" w:rsidRDefault="00164A8A">
      <w:r>
        <w:t xml:space="preserve">Sono </w:t>
      </w:r>
      <w:r w:rsidR="00997C29">
        <w:t>19.510</w:t>
      </w:r>
      <w:r>
        <w:t xml:space="preserve"> le</w:t>
      </w:r>
      <w:r w:rsidR="00997C29">
        <w:t xml:space="preserve"> somministrazioni </w:t>
      </w:r>
      <w:r>
        <w:t>di vaccino</w:t>
      </w:r>
      <w:r w:rsidR="00C815D3">
        <w:t xml:space="preserve"> anti </w:t>
      </w:r>
      <w:proofErr w:type="spellStart"/>
      <w:r w:rsidR="00C815D3">
        <w:t>Covid</w:t>
      </w:r>
      <w:proofErr w:type="spellEnd"/>
      <w:r>
        <w:t xml:space="preserve"> effettuate </w:t>
      </w:r>
      <w:r w:rsidR="001415EF">
        <w:t xml:space="preserve">dal primo settembre ad oggi, </w:t>
      </w:r>
      <w:r>
        <w:t xml:space="preserve">di cui </w:t>
      </w:r>
      <w:r w:rsidR="00997C29">
        <w:t>7547 prime dosi e 11.963 seconde</w:t>
      </w:r>
      <w:r w:rsidR="00C815D3">
        <w:t xml:space="preserve"> nei centri territoriali della ASL.</w:t>
      </w:r>
      <w:r w:rsidR="00777D55">
        <w:t xml:space="preserve"> </w:t>
      </w:r>
      <w:r w:rsidR="00C815D3">
        <w:t xml:space="preserve">Di queste 6.441 tra prime e seconde sono state </w:t>
      </w:r>
      <w:r>
        <w:t>dedicate</w:t>
      </w:r>
      <w:r w:rsidR="00C815D3">
        <w:t xml:space="preserve"> ai</w:t>
      </w:r>
      <w:r>
        <w:t xml:space="preserve"> giovani della fascia di età 12- 19 anni, con l’obiettivo di </w:t>
      </w:r>
      <w:r w:rsidR="001415EF">
        <w:t>metterli in sicurezza prima dell’avvio dell’anno scolastico. Un piano</w:t>
      </w:r>
      <w:r w:rsidR="00C815D3">
        <w:t xml:space="preserve"> di azione – quello della ASL - che ha coinvolto istituti scolastici e famiglie per informare e sensibilizzare alla vaccinazione fino a raggiungere oggi importanti </w:t>
      </w:r>
      <w:r w:rsidR="001415EF">
        <w:t xml:space="preserve">risultati: il 77 per </w:t>
      </w:r>
      <w:r w:rsidR="00C815D3">
        <w:t>cento dei ragazzi ha infatti ricevuto al</w:t>
      </w:r>
      <w:r w:rsidR="001415EF">
        <w:t xml:space="preserve">meno una dose di vaccino e il 46 per cento </w:t>
      </w:r>
      <w:r w:rsidR="00C815D3">
        <w:t>ha completato il ciclo vaccinale. Intanto t</w:t>
      </w:r>
      <w:bookmarkStart w:id="0" w:name="_GoBack"/>
      <w:bookmarkEnd w:id="0"/>
      <w:r w:rsidR="00C815D3">
        <w:t xml:space="preserve">ra la popolazione generale, over 12, residente in provincia di Bari, la percentuale di copertura con prima dose è salita all’86 per cento e ad oggi il 74 per cento ha terminato il ciclo completo di immunizzazione.  </w:t>
      </w:r>
    </w:p>
    <w:sectPr w:rsidR="00777D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29"/>
    <w:rsid w:val="001415EF"/>
    <w:rsid w:val="00164A8A"/>
    <w:rsid w:val="00777D55"/>
    <w:rsid w:val="00997C29"/>
    <w:rsid w:val="00C815D3"/>
    <w:rsid w:val="00F5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6989"/>
  <w15:chartTrackingRefBased/>
  <w15:docId w15:val="{8AE1981D-45BA-4219-91CA-EDACB38C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cto4195223</dc:creator>
  <cp:keywords/>
  <dc:description/>
  <cp:lastModifiedBy>cto4195223</cp:lastModifiedBy>
  <cp:revision>2</cp:revision>
  <dcterms:created xsi:type="dcterms:W3CDTF">2021-09-06T11:17:00Z</dcterms:created>
  <dcterms:modified xsi:type="dcterms:W3CDTF">2021-09-06T12:57:00Z</dcterms:modified>
</cp:coreProperties>
</file>